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F7" w:rsidRPr="007907F7" w:rsidRDefault="007907F7" w:rsidP="007907F7">
      <w:pPr>
        <w:pStyle w:val="2"/>
        <w:spacing w:line="276" w:lineRule="auto"/>
        <w:jc w:val="center"/>
        <w:rPr>
          <w:rFonts w:eastAsia="Times New Roman"/>
          <w:color w:val="0000FF"/>
        </w:rPr>
      </w:pPr>
      <w:r>
        <w:rPr>
          <w:rFonts w:eastAsia="Times New Roman"/>
          <w:color w:val="0000FF"/>
        </w:rPr>
        <w:t xml:space="preserve"> Проект  расписания ГИА-9</w:t>
      </w:r>
    </w:p>
    <w:p w:rsidR="007907F7" w:rsidRDefault="007907F7" w:rsidP="007907F7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7907F7" w:rsidRDefault="007907F7" w:rsidP="007907F7">
      <w:pPr>
        <w:pStyle w:val="a3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Начало ОГЭ и ГВЭ-9 – </w:t>
      </w:r>
      <w:r>
        <w:rPr>
          <w:b/>
          <w:color w:val="FF0000"/>
          <w:sz w:val="32"/>
          <w:szCs w:val="32"/>
        </w:rPr>
        <w:t>в 10:00</w:t>
      </w:r>
      <w:r>
        <w:rPr>
          <w:b/>
          <w:sz w:val="32"/>
          <w:szCs w:val="32"/>
        </w:rPr>
        <w:t xml:space="preserve"> по местному времени.</w:t>
      </w:r>
    </w:p>
    <w:p w:rsidR="007907F7" w:rsidRDefault="007907F7" w:rsidP="007907F7">
      <w:pPr>
        <w:pStyle w:val="a3"/>
        <w:spacing w:line="276" w:lineRule="auto"/>
        <w:jc w:val="center"/>
        <w:rPr>
          <w:b/>
        </w:rPr>
      </w:pPr>
      <w:r>
        <w:rPr>
          <w:b/>
          <w:color w:val="0000FF"/>
          <w:sz w:val="32"/>
          <w:szCs w:val="32"/>
        </w:rPr>
        <w:t>Продолжительность ОГЭ:</w:t>
      </w:r>
    </w:p>
    <w:p w:rsidR="007907F7" w:rsidRDefault="007907F7" w:rsidP="007907F7">
      <w:pPr>
        <w:numPr>
          <w:ilvl w:val="0"/>
          <w:numId w:val="1"/>
        </w:numPr>
        <w:tabs>
          <w:tab w:val="num" w:pos="-142"/>
        </w:tabs>
        <w:spacing w:after="103" w:line="276" w:lineRule="auto"/>
        <w:ind w:left="0" w:hanging="284"/>
        <w:rPr>
          <w:rFonts w:eastAsia="Times New Roman"/>
          <w:b/>
          <w:color w:val="FF0000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 математике, русскому языку, литературе – </w:t>
      </w:r>
      <w:r>
        <w:rPr>
          <w:rFonts w:eastAsia="Times New Roman"/>
          <w:b/>
          <w:color w:val="FF0000"/>
          <w:sz w:val="32"/>
          <w:szCs w:val="32"/>
        </w:rPr>
        <w:t>3 часа 55 минут (235 минут);</w:t>
      </w:r>
    </w:p>
    <w:p w:rsidR="007907F7" w:rsidRDefault="007907F7" w:rsidP="007907F7">
      <w:pPr>
        <w:numPr>
          <w:ilvl w:val="0"/>
          <w:numId w:val="1"/>
        </w:numPr>
        <w:spacing w:after="103" w:line="276" w:lineRule="auto"/>
        <w:ind w:left="-142" w:hanging="28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физике, обществознанию, истории, химии – </w:t>
      </w:r>
      <w:r>
        <w:rPr>
          <w:rFonts w:eastAsia="Times New Roman"/>
          <w:b/>
          <w:color w:val="FF0000"/>
          <w:sz w:val="32"/>
          <w:szCs w:val="32"/>
        </w:rPr>
        <w:t>3 часа (180 минут)</w:t>
      </w:r>
      <w:r>
        <w:rPr>
          <w:rFonts w:eastAsia="Times New Roman"/>
          <w:b/>
          <w:sz w:val="32"/>
          <w:szCs w:val="32"/>
        </w:rPr>
        <w:t>;</w:t>
      </w:r>
    </w:p>
    <w:p w:rsidR="007907F7" w:rsidRDefault="007907F7" w:rsidP="007907F7">
      <w:pPr>
        <w:numPr>
          <w:ilvl w:val="0"/>
          <w:numId w:val="1"/>
        </w:numPr>
        <w:spacing w:after="103" w:line="276" w:lineRule="auto"/>
        <w:ind w:left="-142" w:hanging="28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информатике и ИКТ, географии, биологии – </w:t>
      </w:r>
      <w:r>
        <w:rPr>
          <w:rFonts w:eastAsia="Times New Roman"/>
          <w:b/>
          <w:color w:val="FF0000"/>
          <w:sz w:val="32"/>
          <w:szCs w:val="32"/>
        </w:rPr>
        <w:t>2 часа 30 минут (150 минут)</w:t>
      </w:r>
      <w:r>
        <w:rPr>
          <w:rFonts w:eastAsia="Times New Roman"/>
          <w:b/>
          <w:sz w:val="32"/>
          <w:szCs w:val="32"/>
        </w:rPr>
        <w:t>;</w:t>
      </w:r>
    </w:p>
    <w:p w:rsidR="007907F7" w:rsidRDefault="007907F7" w:rsidP="007907F7">
      <w:pPr>
        <w:numPr>
          <w:ilvl w:val="0"/>
          <w:numId w:val="1"/>
        </w:numPr>
        <w:spacing w:after="103" w:line="276" w:lineRule="auto"/>
        <w:ind w:left="-142" w:hanging="28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иностранным языкам: письменная часть – </w:t>
      </w:r>
      <w:r>
        <w:rPr>
          <w:rFonts w:eastAsia="Times New Roman"/>
          <w:b/>
          <w:color w:val="FF0000"/>
          <w:sz w:val="32"/>
          <w:szCs w:val="32"/>
        </w:rPr>
        <w:t>2 часа (120 минут)</w:t>
      </w:r>
      <w:r>
        <w:rPr>
          <w:rFonts w:eastAsia="Times New Roman"/>
          <w:b/>
          <w:sz w:val="32"/>
          <w:szCs w:val="32"/>
        </w:rPr>
        <w:t>, раздел «Говорение» – </w:t>
      </w:r>
      <w:r>
        <w:rPr>
          <w:rFonts w:eastAsia="Times New Roman"/>
          <w:b/>
          <w:color w:val="FF0000"/>
          <w:sz w:val="32"/>
          <w:szCs w:val="32"/>
        </w:rPr>
        <w:t>15 минут</w:t>
      </w:r>
      <w:r>
        <w:rPr>
          <w:rFonts w:eastAsia="Times New Roman"/>
          <w:b/>
          <w:sz w:val="32"/>
          <w:szCs w:val="32"/>
        </w:rPr>
        <w:t>.</w:t>
      </w:r>
    </w:p>
    <w:p w:rsidR="007907F7" w:rsidRDefault="007907F7" w:rsidP="007907F7">
      <w:pPr>
        <w:pStyle w:val="a3"/>
        <w:spacing w:line="276" w:lineRule="auto"/>
        <w:jc w:val="center"/>
        <w:rPr>
          <w:b/>
        </w:rPr>
      </w:pPr>
      <w:r>
        <w:rPr>
          <w:b/>
          <w:color w:val="0000FF"/>
          <w:sz w:val="32"/>
          <w:szCs w:val="32"/>
        </w:rPr>
        <w:t>Продолжительность ГВЭ-9:</w:t>
      </w:r>
    </w:p>
    <w:p w:rsidR="007907F7" w:rsidRDefault="007907F7" w:rsidP="007907F7">
      <w:pPr>
        <w:numPr>
          <w:ilvl w:val="0"/>
          <w:numId w:val="2"/>
        </w:numPr>
        <w:spacing w:after="103" w:line="276" w:lineRule="auto"/>
        <w:ind w:left="0" w:hanging="28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 русскому языку – </w:t>
      </w:r>
      <w:r>
        <w:rPr>
          <w:rFonts w:eastAsia="Times New Roman"/>
          <w:b/>
          <w:color w:val="FF0000"/>
          <w:sz w:val="32"/>
          <w:szCs w:val="32"/>
        </w:rPr>
        <w:t>3 часа 55 минут (235 минут)</w:t>
      </w:r>
      <w:r>
        <w:rPr>
          <w:rFonts w:eastAsia="Times New Roman"/>
          <w:b/>
          <w:sz w:val="32"/>
          <w:szCs w:val="32"/>
        </w:rPr>
        <w:t>;</w:t>
      </w:r>
    </w:p>
    <w:p w:rsidR="007907F7" w:rsidRDefault="007907F7" w:rsidP="007907F7">
      <w:pPr>
        <w:numPr>
          <w:ilvl w:val="0"/>
          <w:numId w:val="2"/>
        </w:numPr>
        <w:spacing w:after="103" w:line="276" w:lineRule="auto"/>
        <w:ind w:left="0" w:hanging="28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обществознанию, биологии, литературе – </w:t>
      </w:r>
      <w:r>
        <w:rPr>
          <w:rFonts w:eastAsia="Times New Roman"/>
          <w:b/>
          <w:color w:val="FF0000"/>
          <w:sz w:val="32"/>
          <w:szCs w:val="32"/>
        </w:rPr>
        <w:t>3 часа (180 минут)</w:t>
      </w:r>
      <w:r>
        <w:rPr>
          <w:rFonts w:eastAsia="Times New Roman"/>
          <w:b/>
          <w:sz w:val="32"/>
          <w:szCs w:val="32"/>
        </w:rPr>
        <w:t>;</w:t>
      </w:r>
    </w:p>
    <w:p w:rsidR="007907F7" w:rsidRDefault="007907F7" w:rsidP="007907F7">
      <w:pPr>
        <w:numPr>
          <w:ilvl w:val="0"/>
          <w:numId w:val="2"/>
        </w:numPr>
        <w:spacing w:after="103" w:line="276" w:lineRule="auto"/>
        <w:ind w:left="0" w:hanging="28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истории, химии, физике, географии, информатике и ИКТ – </w:t>
      </w:r>
      <w:r>
        <w:rPr>
          <w:rFonts w:eastAsia="Times New Roman"/>
          <w:b/>
          <w:color w:val="FF0000"/>
          <w:sz w:val="32"/>
          <w:szCs w:val="32"/>
        </w:rPr>
        <w:t>2 часа 30 минут (150 минут)</w:t>
      </w:r>
      <w:r>
        <w:rPr>
          <w:rFonts w:eastAsia="Times New Roman"/>
          <w:b/>
          <w:sz w:val="32"/>
          <w:szCs w:val="32"/>
        </w:rPr>
        <w:t>;</w:t>
      </w:r>
    </w:p>
    <w:p w:rsidR="007907F7" w:rsidRDefault="007907F7" w:rsidP="007907F7">
      <w:pPr>
        <w:numPr>
          <w:ilvl w:val="0"/>
          <w:numId w:val="2"/>
        </w:numPr>
        <w:spacing w:after="103" w:line="276" w:lineRule="auto"/>
        <w:ind w:left="0" w:hanging="28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иностранным языкам – </w:t>
      </w:r>
      <w:r>
        <w:rPr>
          <w:rFonts w:eastAsia="Times New Roman"/>
          <w:b/>
          <w:color w:val="FF0000"/>
          <w:sz w:val="32"/>
          <w:szCs w:val="32"/>
        </w:rPr>
        <w:t>2 часа (120 минут)</w:t>
      </w:r>
      <w:r>
        <w:rPr>
          <w:rFonts w:eastAsia="Times New Roman"/>
          <w:b/>
          <w:sz w:val="32"/>
          <w:szCs w:val="32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3" w:type="dxa"/>
          <w:left w:w="105" w:type="dxa"/>
          <w:bottom w:w="53" w:type="dxa"/>
          <w:right w:w="105" w:type="dxa"/>
        </w:tblCellMar>
        <w:tblLook w:val="04A0"/>
      </w:tblPr>
      <w:tblGrid>
        <w:gridCol w:w="1952"/>
        <w:gridCol w:w="3824"/>
        <w:gridCol w:w="212"/>
        <w:gridCol w:w="3577"/>
      </w:tblGrid>
      <w:tr w:rsidR="007907F7" w:rsidTr="001F7EAD">
        <w:trPr>
          <w:tblHeader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jc w:val="center"/>
              <w:rPr>
                <w:rFonts w:ascii="PT Astra Serif" w:eastAsia="Times New Roman" w:hAnsi="PT Astra Serif"/>
                <w:b/>
                <w:bCs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jc w:val="center"/>
              <w:rPr>
                <w:rFonts w:ascii="PT Astra Serif" w:eastAsia="Times New Roman" w:hAnsi="PT Astra Serif"/>
                <w:b/>
                <w:bCs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b/>
                <w:bCs/>
                <w:sz w:val="32"/>
                <w:szCs w:val="32"/>
              </w:rPr>
              <w:t>ОГЭ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jc w:val="center"/>
              <w:rPr>
                <w:rFonts w:ascii="PT Astra Serif" w:eastAsia="Times New Roman" w:hAnsi="PT Astra Serif"/>
                <w:b/>
                <w:bCs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b/>
                <w:bCs/>
                <w:sz w:val="32"/>
                <w:szCs w:val="32"/>
              </w:rPr>
              <w:t>ГВЭ</w:t>
            </w:r>
          </w:p>
        </w:tc>
      </w:tr>
      <w:tr w:rsidR="007907F7" w:rsidTr="001F7EA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7907F7" w:rsidRDefault="007907F7" w:rsidP="001F7EAD">
            <w:pPr>
              <w:pStyle w:val="3"/>
              <w:jc w:val="center"/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Досрочный период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23 апреля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математика 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математика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26 апреля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русский язык 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русский язык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3 мая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информатика, литература, обществознание, химия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информатика, литература, обществознание, химия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7 мая (</w:t>
            </w:r>
            <w:proofErr w:type="spell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 xml:space="preserve">биология, география, иностранные языки 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>(</w:t>
            </w:r>
            <w:proofErr w:type="spellStart"/>
            <w:r>
              <w:rPr>
                <w:rFonts w:ascii="PT Astra Serif" w:eastAsia="Times New Roman" w:hAnsi="PT Astra Serif"/>
                <w:sz w:val="32"/>
                <w:szCs w:val="32"/>
              </w:rPr>
              <w:t>англиийский</w:t>
            </w:r>
            <w:proofErr w:type="spellEnd"/>
            <w:r>
              <w:rPr>
                <w:rFonts w:ascii="PT Astra Serif" w:eastAsia="Times New Roman" w:hAnsi="PT Astra Serif"/>
                <w:sz w:val="32"/>
                <w:szCs w:val="32"/>
              </w:rPr>
              <w:t>, испанский, немецкий, французский), история, физика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 xml:space="preserve">биология, география, иностранные языки 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>(</w:t>
            </w:r>
            <w:proofErr w:type="spellStart"/>
            <w:r>
              <w:rPr>
                <w:rFonts w:ascii="PT Astra Serif" w:eastAsia="Times New Roman" w:hAnsi="PT Astra Serif"/>
                <w:sz w:val="32"/>
                <w:szCs w:val="32"/>
              </w:rPr>
              <w:t>англиийский</w:t>
            </w:r>
            <w:proofErr w:type="spellEnd"/>
            <w:r>
              <w:rPr>
                <w:rFonts w:ascii="PT Astra Serif" w:eastAsia="Times New Roman" w:hAnsi="PT Astra Serif"/>
                <w:sz w:val="32"/>
                <w:szCs w:val="32"/>
              </w:rPr>
              <w:t>, испанский, немецкий, французский), история, физика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>14 мая (</w:t>
            </w:r>
            <w:proofErr w:type="spell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математика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математика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15 мая (ср)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информатика, литература, обществознание, химия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информатика, литература, обществознание, химия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16 мая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чт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proofErr w:type="gramStart"/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proofErr w:type="gramStart"/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20 мая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русский язык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русский язык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21 мая (</w:t>
            </w:r>
            <w:proofErr w:type="spell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</w:t>
            </w:r>
          </w:p>
        </w:tc>
      </w:tr>
      <w:tr w:rsidR="007907F7" w:rsidTr="001F7EA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7907F7" w:rsidRDefault="007907F7" w:rsidP="001F7EAD">
            <w:pPr>
              <w:pStyle w:val="3"/>
              <w:jc w:val="center"/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Основной период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24 мая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иностранные языки (английский, испанский, немецкий, французский)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25 мая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сб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– 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27 мая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биология, обществознание, химия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pStyle w:val="a3"/>
            </w:pPr>
            <w:r>
              <w:rPr>
                <w:rFonts w:ascii="PT Astra Serif" w:hAnsi="PT Astra Serif"/>
                <w:sz w:val="32"/>
                <w:szCs w:val="32"/>
              </w:rPr>
              <w:t>биология, обществознание, химия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30 мая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чт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география, история, физика, химия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pStyle w:val="a3"/>
            </w:pPr>
            <w:r>
              <w:rPr>
                <w:rFonts w:ascii="PT Astra Serif" w:hAnsi="PT Astra Serif"/>
                <w:sz w:val="32"/>
                <w:szCs w:val="32"/>
              </w:rPr>
              <w:t>география, история, физика, химия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3 июня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русский язык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русский язык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6 июня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чт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математика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математика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11 июня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география, информатика, обществознание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 xml:space="preserve">география, информатика, </w:t>
            </w:r>
            <w:proofErr w:type="spellStart"/>
            <w:r>
              <w:rPr>
                <w:rFonts w:ascii="PT Astra Serif" w:eastAsia="Times New Roman" w:hAnsi="PT Astra Serif"/>
                <w:sz w:val="32"/>
                <w:szCs w:val="32"/>
              </w:rPr>
              <w:t>обществозание</w:t>
            </w:r>
            <w:proofErr w:type="spellEnd"/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14 июня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 xml:space="preserve">биология, информатика, 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>литература, физика 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 xml:space="preserve">биология, информатика, 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>литература, физика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>24 июня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русский язык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русский язык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25 июня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предметам, кроме русского языка и математики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предметам, кроме русского языка и математики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26 июня (</w:t>
            </w:r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ср</w:t>
            </w:r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предметам, кроме русского языка и математики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предметам, кроме русского языка и математики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27 июня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чт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математика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математика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1 июля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 июля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</w:t>
            </w:r>
          </w:p>
        </w:tc>
      </w:tr>
      <w:tr w:rsidR="007907F7" w:rsidTr="001F7EA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907F7" w:rsidRDefault="007907F7" w:rsidP="001F7EAD">
            <w:pPr>
              <w:pStyle w:val="3"/>
              <w:jc w:val="center"/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Дополнительный период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PT Astra Serif" w:eastAsia="Times New Roman" w:hAnsi="PT Astra Serif"/>
                <w:sz w:val="32"/>
                <w:szCs w:val="32"/>
              </w:rPr>
              <w:t>сентярбря</w:t>
            </w:r>
            <w:proofErr w:type="spellEnd"/>
            <w:r>
              <w:rPr>
                <w:rFonts w:ascii="PT Astra Serif" w:eastAsia="Times New Roman" w:hAnsi="PT Astra Serif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математика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математика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6 сентября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русский язык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русский язык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10 сентября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биология, география, история, физика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биология, география, история, физика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13 сентября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иностранные языки (английский язык, испанский, немецкий, французский), информатика, литература, обществознание, химия</w:t>
            </w:r>
            <w:proofErr w:type="gramEnd"/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иностранные языки (английский язык, испанский, немецкий, французский), информатика, литература, обществознание, химия</w:t>
            </w:r>
            <w:proofErr w:type="gramEnd"/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18 сентября (</w:t>
            </w:r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ср</w:t>
            </w:r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русский язык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русский язык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 xml:space="preserve">19 сентября 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чт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lastRenderedPageBreak/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математика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математика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lastRenderedPageBreak/>
              <w:t>20 сентября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 (кроме русского языка и математики)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 (кроме русского языка и математики)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23 сентября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 (кроме русского языка и математики)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 (кроме русского языка и математики)</w:t>
            </w:r>
          </w:p>
        </w:tc>
      </w:tr>
      <w:tr w:rsidR="007907F7" w:rsidTr="001F7EAD"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Fonts w:ascii="PT Astra Serif" w:eastAsia="Times New Roman" w:hAnsi="PT Astra Serif"/>
                <w:sz w:val="32"/>
                <w:szCs w:val="32"/>
              </w:rPr>
              <w:t>24 сентября (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 w:val="32"/>
                <w:szCs w:val="32"/>
              </w:rPr>
              <w:t>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</w:t>
            </w: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7" w:rsidRDefault="007907F7" w:rsidP="001F7EAD">
            <w:pPr>
              <w:rPr>
                <w:rFonts w:ascii="PT Astra Serif" w:eastAsia="Times New Roman" w:hAnsi="PT Astra Serif"/>
                <w:sz w:val="32"/>
                <w:szCs w:val="32"/>
              </w:rPr>
            </w:pPr>
            <w:r>
              <w:rPr>
                <w:rStyle w:val="a4"/>
                <w:rFonts w:ascii="PT Astra Serif" w:eastAsia="Times New Roman" w:hAnsi="PT Astra Serif"/>
                <w:sz w:val="32"/>
                <w:szCs w:val="32"/>
              </w:rPr>
              <w:t>резерв</w:t>
            </w:r>
            <w:r>
              <w:rPr>
                <w:rFonts w:ascii="PT Astra Serif" w:eastAsia="Times New Roman" w:hAnsi="PT Astra Serif"/>
                <w:sz w:val="32"/>
                <w:szCs w:val="32"/>
              </w:rPr>
              <w:t>: по всем учебным предметам</w:t>
            </w:r>
          </w:p>
        </w:tc>
      </w:tr>
    </w:tbl>
    <w:p w:rsidR="00B54CFE" w:rsidRDefault="00B54CFE"/>
    <w:sectPr w:rsidR="00B54CFE" w:rsidSect="00B5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E52EA"/>
    <w:multiLevelType w:val="multilevel"/>
    <w:tmpl w:val="322A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D501E"/>
    <w:multiLevelType w:val="multilevel"/>
    <w:tmpl w:val="856E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07F7"/>
    <w:rsid w:val="007907F7"/>
    <w:rsid w:val="00B5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07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907F7"/>
    <w:pPr>
      <w:spacing w:before="100" w:beforeAutospacing="1" w:after="100" w:afterAutospacing="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7F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7F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07F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90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 s e r</cp:lastModifiedBy>
  <cp:revision>2</cp:revision>
  <dcterms:created xsi:type="dcterms:W3CDTF">2023-12-24T12:15:00Z</dcterms:created>
  <dcterms:modified xsi:type="dcterms:W3CDTF">2023-12-24T12:22:00Z</dcterms:modified>
</cp:coreProperties>
</file>